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F872" w14:textId="77777777" w:rsidR="002C208E" w:rsidRPr="00A6412C" w:rsidRDefault="002C208E" w:rsidP="002C208E">
      <w:pPr>
        <w:spacing w:after="0" w:line="360" w:lineRule="auto"/>
        <w:ind w:left="-720" w:right="-720"/>
        <w:rPr>
          <w:rFonts w:ascii="Verdana" w:hAnsi="Verdana"/>
          <w:sz w:val="36"/>
          <w:szCs w:val="36"/>
          <w:u w:val="single"/>
        </w:rPr>
      </w:pPr>
      <w:r w:rsidRPr="00A6412C">
        <w:rPr>
          <w:rFonts w:ascii="Verdana" w:hAnsi="Verdana"/>
          <w:sz w:val="36"/>
          <w:szCs w:val="36"/>
          <w:u w:val="single"/>
        </w:rPr>
        <w:t>Wednesday, 06-10-26</w:t>
      </w:r>
    </w:p>
    <w:p w14:paraId="30B4FD83" w14:textId="77777777" w:rsidR="002C208E" w:rsidRPr="00A6412C" w:rsidRDefault="002C208E" w:rsidP="002C208E">
      <w:pPr>
        <w:spacing w:after="0" w:line="360" w:lineRule="auto"/>
        <w:ind w:left="-720" w:right="-720"/>
        <w:rPr>
          <w:rFonts w:ascii="Verdana" w:hAnsi="Verdana"/>
          <w:sz w:val="36"/>
          <w:szCs w:val="36"/>
          <w:u w:val="single"/>
        </w:rPr>
      </w:pPr>
      <w:r w:rsidRPr="00A6412C">
        <w:rPr>
          <w:rFonts w:ascii="Verdana" w:hAnsi="Verdana"/>
          <w:sz w:val="36"/>
          <w:szCs w:val="36"/>
          <w:u w:val="single"/>
        </w:rPr>
        <w:t>I CORINTHIANS 11:1-16</w:t>
      </w:r>
    </w:p>
    <w:p w14:paraId="2A6E6B19" w14:textId="77777777" w:rsidR="002C208E" w:rsidRDefault="002C208E" w:rsidP="002C208E">
      <w:pPr>
        <w:spacing w:after="0" w:line="240" w:lineRule="auto"/>
        <w:ind w:left="-720" w:right="-720"/>
        <w:rPr>
          <w:rFonts w:ascii="Verdana" w:hAnsi="Verdana"/>
          <w:b/>
          <w:bCs/>
          <w:sz w:val="36"/>
          <w:szCs w:val="36"/>
        </w:rPr>
      </w:pPr>
      <w:r w:rsidRPr="00A6412C">
        <w:rPr>
          <w:rFonts w:ascii="Verdana" w:hAnsi="Verdana"/>
          <w:sz w:val="36"/>
          <w:szCs w:val="36"/>
        </w:rPr>
        <w:t>“</w:t>
      </w:r>
      <w:r w:rsidRPr="00A6412C">
        <w:rPr>
          <w:rFonts w:ascii="Verdana" w:hAnsi="Verdana"/>
          <w:b/>
          <w:bCs/>
          <w:sz w:val="36"/>
          <w:szCs w:val="36"/>
          <w:highlight w:val="yellow"/>
          <w:u w:val="single"/>
        </w:rPr>
        <w:t>The Glory of</w:t>
      </w:r>
      <w:r>
        <w:rPr>
          <w:rFonts w:ascii="Verdana" w:hAnsi="Verdana"/>
          <w:b/>
          <w:bCs/>
          <w:sz w:val="36"/>
          <w:szCs w:val="36"/>
          <w:highlight w:val="yellow"/>
          <w:u w:val="single"/>
        </w:rPr>
        <w:t xml:space="preserve"> Cut and</w:t>
      </w:r>
      <w:r w:rsidRPr="00A6412C">
        <w:rPr>
          <w:rFonts w:ascii="Verdana" w:hAnsi="Verdana"/>
          <w:b/>
          <w:bCs/>
          <w:sz w:val="36"/>
          <w:szCs w:val="36"/>
          <w:highlight w:val="yellow"/>
          <w:u w:val="single"/>
        </w:rPr>
        <w:t xml:space="preserve"> Uncut Hair</w:t>
      </w:r>
      <w:r w:rsidRPr="00D34739">
        <w:rPr>
          <w:rFonts w:ascii="Verdana" w:hAnsi="Verdana"/>
          <w:b/>
          <w:bCs/>
          <w:sz w:val="36"/>
          <w:szCs w:val="36"/>
        </w:rPr>
        <w:t xml:space="preserve">” </w:t>
      </w:r>
      <w:r w:rsidRPr="00D34739">
        <w:rPr>
          <w:rFonts w:ascii="Verdana" w:hAnsi="Verdana"/>
          <w:b/>
          <w:bCs/>
          <w:sz w:val="36"/>
          <w:szCs w:val="36"/>
          <w:highlight w:val="yellow"/>
        </w:rPr>
        <w:t>(</w:t>
      </w:r>
      <w:r w:rsidRPr="00D34739">
        <w:rPr>
          <w:rFonts w:ascii="Verdana" w:hAnsi="Verdana"/>
          <w:b/>
          <w:bCs/>
          <w:sz w:val="36"/>
          <w:szCs w:val="36"/>
          <w:highlight w:val="yellow"/>
          <w:u w:val="single"/>
        </w:rPr>
        <w:t>Pt.1</w:t>
      </w:r>
      <w:r w:rsidRPr="00D34739">
        <w:rPr>
          <w:rFonts w:ascii="Verdana" w:hAnsi="Verdana"/>
          <w:b/>
          <w:bCs/>
          <w:sz w:val="36"/>
          <w:szCs w:val="36"/>
          <w:highlight w:val="yellow"/>
        </w:rPr>
        <w:t>)</w:t>
      </w:r>
      <w:r w:rsidRPr="00D34739">
        <w:rPr>
          <w:rFonts w:ascii="Verdana" w:hAnsi="Verdana"/>
          <w:b/>
          <w:bCs/>
          <w:sz w:val="36"/>
          <w:szCs w:val="36"/>
        </w:rPr>
        <w:t xml:space="preserve"> </w:t>
      </w:r>
    </w:p>
    <w:p w14:paraId="690F761F" w14:textId="77777777" w:rsidR="002C208E" w:rsidRDefault="002C208E" w:rsidP="002C208E">
      <w:pPr>
        <w:spacing w:after="0" w:line="240" w:lineRule="auto"/>
        <w:ind w:left="-720" w:right="-720"/>
        <w:rPr>
          <w:rFonts w:ascii="Verdana" w:hAnsi="Verdana"/>
          <w:b/>
          <w:bCs/>
          <w:sz w:val="36"/>
          <w:szCs w:val="36"/>
        </w:rPr>
      </w:pPr>
    </w:p>
    <w:p w14:paraId="11336D83" w14:textId="77777777" w:rsidR="002C208E" w:rsidRPr="004916F4" w:rsidRDefault="002C208E" w:rsidP="002C208E">
      <w:pPr>
        <w:spacing w:after="0" w:line="240" w:lineRule="auto"/>
        <w:ind w:left="-720" w:right="-720"/>
        <w:rPr>
          <w:rFonts w:ascii="Verdana" w:hAnsi="Verdana"/>
        </w:rPr>
      </w:pPr>
      <w:r w:rsidRPr="004916F4">
        <w:rPr>
          <w:rFonts w:ascii="Verdana" w:hAnsi="Verdana"/>
        </w:rPr>
        <w:t>CAB 09 - Laodicean - "9 - The Laodicean Church Age"</w:t>
      </w:r>
    </w:p>
    <w:p w14:paraId="7CFD03CB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sz w:val="36"/>
          <w:szCs w:val="36"/>
          <w:u w:val="single"/>
        </w:rPr>
      </w:pPr>
      <w:r w:rsidRPr="004916F4">
        <w:rPr>
          <w:rFonts w:ascii="Verdana" w:hAnsi="Verdana"/>
          <w:b/>
          <w:bCs/>
          <w:sz w:val="36"/>
          <w:szCs w:val="36"/>
          <w:highlight w:val="cyan"/>
          <w:u w:val="single"/>
        </w:rPr>
        <w:t>The Bible forbids you to cut your hair</w:t>
      </w:r>
      <w:r w:rsidRPr="004916F4">
        <w:rPr>
          <w:rFonts w:ascii="Verdana" w:hAnsi="Verdana"/>
          <w:sz w:val="36"/>
          <w:szCs w:val="36"/>
        </w:rPr>
        <w:t xml:space="preserve">. God gave it for a covering. </w:t>
      </w:r>
      <w:r w:rsidRPr="004916F4">
        <w:rPr>
          <w:rFonts w:ascii="Verdana" w:hAnsi="Verdana"/>
          <w:sz w:val="36"/>
          <w:szCs w:val="36"/>
          <w:highlight w:val="cyan"/>
          <w:u w:val="single"/>
        </w:rPr>
        <w:t>He gave a command for you to wear it long</w:t>
      </w:r>
      <w:r w:rsidRPr="004916F4">
        <w:rPr>
          <w:rFonts w:ascii="Verdana" w:hAnsi="Verdana"/>
          <w:sz w:val="36"/>
          <w:szCs w:val="36"/>
        </w:rPr>
        <w:t xml:space="preserve">. </w:t>
      </w:r>
      <w:r w:rsidRPr="004916F4">
        <w:rPr>
          <w:rFonts w:ascii="Verdana" w:hAnsi="Verdana"/>
          <w:sz w:val="36"/>
          <w:szCs w:val="36"/>
          <w:highlight w:val="cyan"/>
          <w:u w:val="single"/>
        </w:rPr>
        <w:t>It is your glory.</w:t>
      </w:r>
      <w:r w:rsidRPr="004916F4">
        <w:rPr>
          <w:rFonts w:ascii="Verdana" w:hAnsi="Verdana"/>
          <w:sz w:val="36"/>
          <w:szCs w:val="36"/>
        </w:rPr>
        <w:t xml:space="preserve"> </w:t>
      </w:r>
      <w:r w:rsidRPr="004916F4">
        <w:rPr>
          <w:rFonts w:ascii="Verdana" w:hAnsi="Verdana"/>
          <w:b/>
          <w:bCs/>
          <w:sz w:val="36"/>
          <w:szCs w:val="36"/>
          <w:highlight w:val="cyan"/>
          <w:u w:val="single"/>
        </w:rPr>
        <w:t xml:space="preserve">When you cut your </w:t>
      </w:r>
      <w:proofErr w:type="gramStart"/>
      <w:r w:rsidRPr="004916F4">
        <w:rPr>
          <w:rFonts w:ascii="Verdana" w:hAnsi="Verdana"/>
          <w:b/>
          <w:bCs/>
          <w:sz w:val="36"/>
          <w:szCs w:val="36"/>
          <w:highlight w:val="cyan"/>
          <w:u w:val="single"/>
        </w:rPr>
        <w:t>hair</w:t>
      </w:r>
      <w:proofErr w:type="gramEnd"/>
      <w:r w:rsidRPr="004916F4">
        <w:rPr>
          <w:rFonts w:ascii="Verdana" w:hAnsi="Verdana"/>
          <w:b/>
          <w:bCs/>
          <w:sz w:val="36"/>
          <w:szCs w:val="36"/>
          <w:highlight w:val="cyan"/>
          <w:u w:val="single"/>
        </w:rPr>
        <w:t xml:space="preserve"> you signified that you left the headship of your husband.</w:t>
      </w:r>
    </w:p>
    <w:p w14:paraId="11876E59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sz w:val="36"/>
          <w:szCs w:val="36"/>
          <w:u w:val="single"/>
        </w:rPr>
      </w:pPr>
    </w:p>
    <w:p w14:paraId="13A0F984" w14:textId="77777777" w:rsidR="002C208E" w:rsidRPr="004916F4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</w:rPr>
      </w:pPr>
      <w:r w:rsidRPr="004916F4">
        <w:rPr>
          <w:rFonts w:ascii="Verdana" w:hAnsi="Verdana"/>
        </w:rPr>
        <w:t>58-0324 - "Hear Ye Him"</w:t>
      </w:r>
    </w:p>
    <w:p w14:paraId="219104BD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sz w:val="36"/>
          <w:szCs w:val="36"/>
          <w:u w:val="single"/>
        </w:rPr>
      </w:pPr>
      <w:r w:rsidRPr="004916F4">
        <w:rPr>
          <w:rFonts w:ascii="Verdana" w:hAnsi="Verdana"/>
          <w:sz w:val="36"/>
          <w:szCs w:val="36"/>
        </w:rPr>
        <w:t xml:space="preserve">I remember the time when </w:t>
      </w:r>
      <w:r w:rsidRPr="004916F4">
        <w:rPr>
          <w:rFonts w:ascii="Verdana" w:hAnsi="Verdana"/>
          <w:b/>
          <w:bCs/>
          <w:sz w:val="36"/>
          <w:szCs w:val="36"/>
          <w:highlight w:val="cyan"/>
          <w:u w:val="single"/>
        </w:rPr>
        <w:t>it was wrong for you women to cut your hair</w:t>
      </w:r>
      <w:r w:rsidRPr="004916F4">
        <w:rPr>
          <w:rFonts w:ascii="Verdana" w:hAnsi="Verdana"/>
          <w:sz w:val="36"/>
          <w:szCs w:val="36"/>
        </w:rPr>
        <w:t xml:space="preserve">. What happened? </w:t>
      </w:r>
      <w:r w:rsidRPr="004916F4">
        <w:rPr>
          <w:rFonts w:ascii="Verdana" w:hAnsi="Verdana"/>
          <w:b/>
          <w:bCs/>
          <w:sz w:val="36"/>
          <w:szCs w:val="36"/>
          <w:highlight w:val="cyan"/>
          <w:u w:val="single"/>
        </w:rPr>
        <w:t>Do you know the Bible gives a man a right to get a divorce from his wife when she cuts her hair?</w:t>
      </w:r>
      <w:r w:rsidRPr="004916F4">
        <w:rPr>
          <w:rFonts w:ascii="Verdana" w:hAnsi="Verdana"/>
          <w:sz w:val="36"/>
          <w:szCs w:val="36"/>
        </w:rPr>
        <w:t xml:space="preserve"> The Bible said that </w:t>
      </w:r>
      <w:r w:rsidRPr="004916F4">
        <w:rPr>
          <w:rFonts w:ascii="Verdana" w:hAnsi="Verdana"/>
          <w:b/>
          <w:bCs/>
          <w:sz w:val="36"/>
          <w:szCs w:val="36"/>
          <w:highlight w:val="cyan"/>
          <w:u w:val="single"/>
        </w:rPr>
        <w:t>a woman cuts her hair, dishonors her husband. That’s the truth.</w:t>
      </w:r>
    </w:p>
    <w:p w14:paraId="536F7A96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sz w:val="36"/>
          <w:szCs w:val="36"/>
          <w:u w:val="single"/>
        </w:rPr>
      </w:pPr>
    </w:p>
    <w:p w14:paraId="76BEA19C" w14:textId="77777777" w:rsidR="002C208E" w:rsidRPr="004916F4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</w:rPr>
      </w:pPr>
      <w:r w:rsidRPr="004916F4">
        <w:rPr>
          <w:rFonts w:ascii="Verdana" w:hAnsi="Verdana"/>
        </w:rPr>
        <w:t xml:space="preserve">65-0801M - "The God </w:t>
      </w:r>
      <w:proofErr w:type="gramStart"/>
      <w:r w:rsidRPr="004916F4">
        <w:rPr>
          <w:rFonts w:ascii="Verdana" w:hAnsi="Verdana"/>
        </w:rPr>
        <w:t>Of</w:t>
      </w:r>
      <w:proofErr w:type="gramEnd"/>
      <w:r w:rsidRPr="004916F4">
        <w:rPr>
          <w:rFonts w:ascii="Verdana" w:hAnsi="Verdana"/>
        </w:rPr>
        <w:t xml:space="preserve"> This Evil Age"</w:t>
      </w:r>
    </w:p>
    <w:p w14:paraId="0A4AC4B4" w14:textId="77777777" w:rsidR="002C208E" w:rsidRPr="004916F4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sz w:val="36"/>
          <w:szCs w:val="36"/>
        </w:rPr>
      </w:pPr>
      <w:r w:rsidRPr="004916F4">
        <w:rPr>
          <w:rFonts w:ascii="Verdana" w:hAnsi="Verdana"/>
          <w:sz w:val="36"/>
          <w:szCs w:val="36"/>
        </w:rPr>
        <w:t xml:space="preserve">And </w:t>
      </w:r>
      <w:r w:rsidRPr="004916F4">
        <w:rPr>
          <w:rFonts w:ascii="Verdana" w:hAnsi="Verdana"/>
          <w:sz w:val="36"/>
          <w:szCs w:val="36"/>
          <w:highlight w:val="yellow"/>
          <w:u w:val="single"/>
        </w:rPr>
        <w:t>a woman that’ll cut her hair, dishonors her head</w:t>
      </w:r>
      <w:r w:rsidRPr="004916F4">
        <w:rPr>
          <w:rFonts w:ascii="Verdana" w:hAnsi="Verdana"/>
          <w:sz w:val="36"/>
          <w:szCs w:val="36"/>
        </w:rPr>
        <w:t>. …</w:t>
      </w:r>
      <w:r w:rsidRPr="004916F4">
        <w:rPr>
          <w:rFonts w:ascii="Verdana" w:hAnsi="Verdana"/>
          <w:b/>
          <w:bCs/>
          <w:sz w:val="36"/>
          <w:szCs w:val="36"/>
          <w:highlight w:val="cyan"/>
          <w:u w:val="single"/>
        </w:rPr>
        <w:t>It’s a sinful thing for a woman to offer prayer with short hair,</w:t>
      </w:r>
      <w:r w:rsidRPr="004916F4">
        <w:rPr>
          <w:rFonts w:ascii="Verdana" w:hAnsi="Verdana"/>
          <w:sz w:val="36"/>
          <w:szCs w:val="36"/>
        </w:rPr>
        <w:t xml:space="preserve"> the Bible said so, </w:t>
      </w:r>
      <w:r w:rsidRPr="004916F4">
        <w:rPr>
          <w:rFonts w:ascii="Verdana" w:hAnsi="Verdana"/>
          <w:sz w:val="36"/>
          <w:szCs w:val="36"/>
          <w:highlight w:val="cyan"/>
          <w:u w:val="single"/>
        </w:rPr>
        <w:t>pray in public with her head uncovered</w:t>
      </w:r>
      <w:r w:rsidRPr="004916F4">
        <w:rPr>
          <w:rFonts w:ascii="Verdana" w:hAnsi="Verdana"/>
          <w:sz w:val="36"/>
          <w:szCs w:val="36"/>
        </w:rPr>
        <w:t>.</w:t>
      </w:r>
    </w:p>
    <w:p w14:paraId="7168D793" w14:textId="77777777" w:rsidR="002C208E" w:rsidRPr="004916F4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sz w:val="36"/>
          <w:szCs w:val="36"/>
        </w:rPr>
      </w:pPr>
    </w:p>
    <w:p w14:paraId="180B843D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Vs.</w:t>
      </w:r>
      <w:r w:rsidRPr="0060149F">
        <w:rPr>
          <w:rFonts w:ascii="Verdana" w:hAnsi="Verdana"/>
          <w:color w:val="1D1D1D"/>
          <w:sz w:val="36"/>
          <w:szCs w:val="36"/>
        </w:rPr>
        <w:t xml:space="preserve">3 </w:t>
      </w:r>
    </w:p>
    <w:p w14:paraId="0CDCD155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60149F">
        <w:rPr>
          <w:rFonts w:ascii="Verdana" w:hAnsi="Verdana"/>
          <w:color w:val="1D1D1D"/>
          <w:sz w:val="36"/>
          <w:szCs w:val="36"/>
        </w:rPr>
        <w:t xml:space="preserve">But I would have you </w:t>
      </w:r>
      <w:proofErr w:type="gramStart"/>
      <w:r w:rsidRPr="0060149F">
        <w:rPr>
          <w:rFonts w:ascii="Verdana" w:hAnsi="Verdana"/>
          <w:color w:val="1D1D1D"/>
          <w:sz w:val="36"/>
          <w:szCs w:val="36"/>
        </w:rPr>
        <w:t>know,</w:t>
      </w:r>
      <w:proofErr w:type="gramEnd"/>
      <w:r w:rsidRPr="0060149F">
        <w:rPr>
          <w:rFonts w:ascii="Verdana" w:hAnsi="Verdana"/>
          <w:color w:val="1D1D1D"/>
          <w:sz w:val="36"/>
          <w:szCs w:val="36"/>
        </w:rPr>
        <w:t xml:space="preserve"> that the </w:t>
      </w:r>
      <w:r w:rsidRPr="0060149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head</w:t>
      </w:r>
      <w:r w:rsidRPr="0060149F">
        <w:rPr>
          <w:rFonts w:ascii="Verdana" w:hAnsi="Verdana"/>
          <w:color w:val="1D1D1D"/>
          <w:sz w:val="36"/>
          <w:szCs w:val="36"/>
        </w:rPr>
        <w:t xml:space="preserve"> of every man is Christ, and the </w:t>
      </w:r>
      <w:r w:rsidRPr="00BD38B8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head</w:t>
      </w:r>
      <w:r w:rsidRPr="0060149F">
        <w:rPr>
          <w:rFonts w:ascii="Verdana" w:hAnsi="Verdana"/>
          <w:color w:val="1D1D1D"/>
          <w:sz w:val="36"/>
          <w:szCs w:val="36"/>
        </w:rPr>
        <w:t xml:space="preserve"> of the woman is the man; and the </w:t>
      </w:r>
      <w:r w:rsidRPr="0060149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head</w:t>
      </w:r>
      <w:r w:rsidRPr="0060149F">
        <w:rPr>
          <w:rFonts w:ascii="Verdana" w:hAnsi="Verdana"/>
          <w:color w:val="1D1D1D"/>
          <w:sz w:val="36"/>
          <w:szCs w:val="36"/>
        </w:rPr>
        <w:t xml:space="preserve"> of Christ is God.</w:t>
      </w:r>
    </w:p>
    <w:p w14:paraId="0E577410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4C0C368B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Vs.</w:t>
      </w:r>
      <w:r w:rsidRPr="0060149F">
        <w:rPr>
          <w:rFonts w:ascii="Verdana" w:hAnsi="Verdana"/>
          <w:color w:val="1D1D1D"/>
          <w:sz w:val="36"/>
          <w:szCs w:val="36"/>
        </w:rPr>
        <w:t xml:space="preserve">4 </w:t>
      </w:r>
    </w:p>
    <w:p w14:paraId="0B955D33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60149F">
        <w:rPr>
          <w:rFonts w:ascii="Verdana" w:hAnsi="Verdana"/>
          <w:color w:val="1D1D1D"/>
          <w:sz w:val="36"/>
          <w:szCs w:val="36"/>
        </w:rPr>
        <w:lastRenderedPageBreak/>
        <w:t xml:space="preserve">Every man praying or prophesying, having his </w:t>
      </w:r>
      <w:r w:rsidRPr="0060149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head covered</w:t>
      </w:r>
      <w:r w:rsidRPr="0060149F">
        <w:rPr>
          <w:rFonts w:ascii="Verdana" w:hAnsi="Verdana"/>
          <w:color w:val="1D1D1D"/>
          <w:sz w:val="36"/>
          <w:szCs w:val="36"/>
        </w:rPr>
        <w:t xml:space="preserve">, </w:t>
      </w:r>
      <w:proofErr w:type="spellStart"/>
      <w:r w:rsidRPr="0060149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dishonoureth</w:t>
      </w:r>
      <w:proofErr w:type="spellEnd"/>
      <w:r w:rsidRPr="0060149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 xml:space="preserve"> his head</w:t>
      </w:r>
      <w:r w:rsidRPr="0060149F">
        <w:rPr>
          <w:rFonts w:ascii="Verdana" w:hAnsi="Verdana"/>
          <w:color w:val="1D1D1D"/>
          <w:sz w:val="36"/>
          <w:szCs w:val="36"/>
        </w:rPr>
        <w:t>.</w:t>
      </w:r>
    </w:p>
    <w:p w14:paraId="7C2513D0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35760BCC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Vs.</w:t>
      </w:r>
      <w:r w:rsidRPr="0060149F">
        <w:rPr>
          <w:rFonts w:ascii="Verdana" w:hAnsi="Verdana"/>
          <w:color w:val="1D1D1D"/>
          <w:sz w:val="36"/>
          <w:szCs w:val="36"/>
        </w:rPr>
        <w:t>5</w:t>
      </w:r>
    </w:p>
    <w:p w14:paraId="0CAF66E8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60149F">
        <w:rPr>
          <w:rFonts w:ascii="Verdana" w:hAnsi="Verdana"/>
          <w:color w:val="1D1D1D"/>
          <w:sz w:val="36"/>
          <w:szCs w:val="36"/>
        </w:rPr>
        <w:t xml:space="preserve">But every woman that </w:t>
      </w:r>
      <w:proofErr w:type="spellStart"/>
      <w:r w:rsidRPr="0060149F">
        <w:rPr>
          <w:rFonts w:ascii="Verdana" w:hAnsi="Verdana"/>
          <w:color w:val="1D1D1D"/>
          <w:sz w:val="36"/>
          <w:szCs w:val="36"/>
        </w:rPr>
        <w:t>prayeth</w:t>
      </w:r>
      <w:proofErr w:type="spellEnd"/>
      <w:r w:rsidRPr="0060149F">
        <w:rPr>
          <w:rFonts w:ascii="Verdana" w:hAnsi="Verdana"/>
          <w:color w:val="1D1D1D"/>
          <w:sz w:val="36"/>
          <w:szCs w:val="36"/>
        </w:rPr>
        <w:t xml:space="preserve"> or </w:t>
      </w:r>
      <w:proofErr w:type="spellStart"/>
      <w:r w:rsidRPr="0060149F">
        <w:rPr>
          <w:rFonts w:ascii="Verdana" w:hAnsi="Verdana"/>
          <w:color w:val="1D1D1D"/>
          <w:sz w:val="36"/>
          <w:szCs w:val="36"/>
        </w:rPr>
        <w:t>prophesieth</w:t>
      </w:r>
      <w:proofErr w:type="spellEnd"/>
      <w:r w:rsidRPr="0060149F">
        <w:rPr>
          <w:rFonts w:ascii="Verdana" w:hAnsi="Verdana"/>
          <w:color w:val="1D1D1D"/>
          <w:sz w:val="36"/>
          <w:szCs w:val="36"/>
        </w:rPr>
        <w:t xml:space="preserve"> with her </w:t>
      </w:r>
      <w:r w:rsidRPr="0060149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head uncovered</w:t>
      </w:r>
      <w:r w:rsidRPr="0060149F">
        <w:rPr>
          <w:rFonts w:ascii="Verdana" w:hAnsi="Verdana"/>
          <w:color w:val="1D1D1D"/>
          <w:sz w:val="36"/>
          <w:szCs w:val="36"/>
        </w:rPr>
        <w:t xml:space="preserve"> </w:t>
      </w:r>
      <w:proofErr w:type="spellStart"/>
      <w:r w:rsidRPr="0060149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dishonoureth</w:t>
      </w:r>
      <w:proofErr w:type="spellEnd"/>
      <w:r w:rsidRPr="0060149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 xml:space="preserve"> her head</w:t>
      </w:r>
      <w:r w:rsidRPr="0060149F">
        <w:rPr>
          <w:rFonts w:ascii="Verdana" w:hAnsi="Verdana"/>
          <w:color w:val="1D1D1D"/>
          <w:sz w:val="36"/>
          <w:szCs w:val="36"/>
        </w:rPr>
        <w:t>: for that is even all one as if she were shaven.</w:t>
      </w:r>
    </w:p>
    <w:p w14:paraId="400B84EF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272B4E65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I CORINTHIANS 14:40</w:t>
      </w:r>
    </w:p>
    <w:p w14:paraId="436B3F20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6B0DCD">
        <w:rPr>
          <w:rFonts w:ascii="Verdana" w:hAnsi="Verdana"/>
          <w:color w:val="1D1D1D"/>
          <w:sz w:val="36"/>
          <w:szCs w:val="36"/>
        </w:rPr>
        <w:t>"</w:t>
      </w:r>
      <w:r w:rsidRPr="006B0DCD">
        <w:rPr>
          <w:rFonts w:ascii="Verdana" w:hAnsi="Verdana"/>
          <w:color w:val="1D1D1D"/>
          <w:sz w:val="36"/>
          <w:szCs w:val="36"/>
          <w:highlight w:val="cyan"/>
          <w:u w:val="single"/>
        </w:rPr>
        <w:t>Let all things be done decently and in order</w:t>
      </w:r>
      <w:r w:rsidRPr="006B0DCD">
        <w:rPr>
          <w:rFonts w:ascii="Verdana" w:hAnsi="Verdana"/>
          <w:color w:val="1D1D1D"/>
          <w:sz w:val="36"/>
          <w:szCs w:val="36"/>
        </w:rPr>
        <w:t xml:space="preserve">" </w:t>
      </w:r>
    </w:p>
    <w:p w14:paraId="0FA2F3BE" w14:textId="77777777" w:rsidR="002C208E" w:rsidRDefault="002C208E" w:rsidP="002C208E">
      <w:pPr>
        <w:spacing w:after="0" w:line="240" w:lineRule="auto"/>
        <w:ind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796D8328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 xml:space="preserve">Vs. </w:t>
      </w:r>
      <w:r w:rsidRPr="006B0DCD">
        <w:rPr>
          <w:rFonts w:ascii="Verdana" w:hAnsi="Verdana"/>
          <w:color w:val="1D1D1D"/>
          <w:sz w:val="36"/>
          <w:szCs w:val="36"/>
        </w:rPr>
        <w:t>6</w:t>
      </w:r>
    </w:p>
    <w:p w14:paraId="794D8C24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  <w:u w:val="single"/>
        </w:rPr>
      </w:pPr>
      <w:r w:rsidRPr="006B0DCD">
        <w:rPr>
          <w:rFonts w:ascii="Verdana" w:hAnsi="Verdana"/>
          <w:color w:val="1D1D1D"/>
          <w:sz w:val="36"/>
          <w:szCs w:val="36"/>
        </w:rPr>
        <w:t xml:space="preserve">For if the woman </w:t>
      </w:r>
      <w:r w:rsidRPr="006B0DCD">
        <w:rPr>
          <w:rFonts w:ascii="Verdana" w:hAnsi="Verdana"/>
          <w:color w:val="1D1D1D"/>
          <w:sz w:val="36"/>
          <w:szCs w:val="36"/>
          <w:highlight w:val="cyan"/>
          <w:u w:val="single"/>
        </w:rPr>
        <w:t>be not covered</w:t>
      </w:r>
      <w:r w:rsidRPr="006B0DCD">
        <w:rPr>
          <w:rFonts w:ascii="Verdana" w:hAnsi="Verdana"/>
          <w:color w:val="1D1D1D"/>
          <w:sz w:val="36"/>
          <w:szCs w:val="36"/>
        </w:rPr>
        <w:t xml:space="preserve">, </w:t>
      </w:r>
      <w:r w:rsidRPr="006B0DCD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 xml:space="preserve">let her also be </w:t>
      </w:r>
      <w:proofErr w:type="gramStart"/>
      <w:r w:rsidRPr="006B0DCD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shorn</w:t>
      </w:r>
      <w:r w:rsidRPr="006B0DCD">
        <w:rPr>
          <w:rFonts w:ascii="Verdana" w:hAnsi="Verdana"/>
          <w:color w:val="1D1D1D"/>
          <w:sz w:val="36"/>
          <w:szCs w:val="36"/>
        </w:rPr>
        <w:t>:</w:t>
      </w:r>
      <w:proofErr w:type="gramEnd"/>
      <w:r w:rsidRPr="006B0DCD">
        <w:rPr>
          <w:rFonts w:ascii="Verdana" w:hAnsi="Verdana"/>
          <w:color w:val="1D1D1D"/>
          <w:sz w:val="36"/>
          <w:szCs w:val="36"/>
        </w:rPr>
        <w:t xml:space="preserve"> but </w:t>
      </w:r>
      <w:r w:rsidRPr="006B0DCD">
        <w:rPr>
          <w:rFonts w:ascii="Verdana" w:hAnsi="Verdana"/>
          <w:color w:val="1D1D1D"/>
          <w:sz w:val="36"/>
          <w:szCs w:val="36"/>
          <w:highlight w:val="cyan"/>
          <w:u w:val="single"/>
        </w:rPr>
        <w:t>if it be a shame for a woman to be shorn or shaven</w:t>
      </w:r>
      <w:r w:rsidRPr="006B0DCD">
        <w:rPr>
          <w:rFonts w:ascii="Verdana" w:hAnsi="Verdana"/>
          <w:color w:val="1D1D1D"/>
          <w:sz w:val="36"/>
          <w:szCs w:val="36"/>
        </w:rPr>
        <w:t xml:space="preserve">, </w:t>
      </w:r>
      <w:r w:rsidRPr="006B0DCD">
        <w:rPr>
          <w:rFonts w:ascii="Verdana" w:hAnsi="Verdana"/>
          <w:color w:val="1D1D1D"/>
          <w:sz w:val="36"/>
          <w:szCs w:val="36"/>
          <w:highlight w:val="cyan"/>
          <w:u w:val="single"/>
        </w:rPr>
        <w:t>let her be covered.</w:t>
      </w:r>
    </w:p>
    <w:p w14:paraId="2F062F99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  <w:u w:val="single"/>
        </w:rPr>
      </w:pPr>
    </w:p>
    <w:p w14:paraId="742706CE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Vs.7</w:t>
      </w:r>
    </w:p>
    <w:p w14:paraId="183CF690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6B0DCD">
        <w:rPr>
          <w:rFonts w:ascii="Verdana" w:hAnsi="Verdana"/>
          <w:color w:val="1D1D1D"/>
          <w:sz w:val="36"/>
          <w:szCs w:val="36"/>
        </w:rPr>
        <w:t xml:space="preserve">For a </w:t>
      </w:r>
      <w:r w:rsidRPr="006B0DCD">
        <w:rPr>
          <w:rFonts w:ascii="Verdana" w:hAnsi="Verdana"/>
          <w:color w:val="1D1D1D"/>
          <w:sz w:val="36"/>
          <w:szCs w:val="36"/>
          <w:highlight w:val="cyan"/>
          <w:u w:val="single"/>
        </w:rPr>
        <w:t>man indeed ought not to cover his head</w:t>
      </w:r>
      <w:r w:rsidRPr="006B0DCD">
        <w:rPr>
          <w:rFonts w:ascii="Verdana" w:hAnsi="Verdana"/>
          <w:color w:val="1D1D1D"/>
          <w:sz w:val="36"/>
          <w:szCs w:val="36"/>
        </w:rPr>
        <w:t>, forasmuch as he is the image and glory of God: but the woman is the glory of man.</w:t>
      </w:r>
    </w:p>
    <w:p w14:paraId="75CBB12D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2258F466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Vs.8</w:t>
      </w:r>
    </w:p>
    <w:p w14:paraId="49A4B9DB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  <w:u w:val="single"/>
        </w:rPr>
      </w:pPr>
      <w:r w:rsidRPr="006B0DCD">
        <w:rPr>
          <w:rFonts w:ascii="Verdana" w:hAnsi="Verdana"/>
          <w:color w:val="1D1D1D"/>
          <w:sz w:val="36"/>
          <w:szCs w:val="36"/>
        </w:rPr>
        <w:t xml:space="preserve">For </w:t>
      </w:r>
      <w:r w:rsidRPr="00BD38B8">
        <w:rPr>
          <w:rFonts w:ascii="Verdana" w:hAnsi="Verdana"/>
          <w:color w:val="1D1D1D"/>
          <w:sz w:val="36"/>
          <w:szCs w:val="36"/>
          <w:highlight w:val="cyan"/>
          <w:u w:val="single"/>
        </w:rPr>
        <w:t>the man is not of the woman</w:t>
      </w:r>
      <w:r w:rsidRPr="006B0DCD">
        <w:rPr>
          <w:rFonts w:ascii="Verdana" w:hAnsi="Verdana"/>
          <w:color w:val="1D1D1D"/>
          <w:sz w:val="36"/>
          <w:szCs w:val="36"/>
        </w:rPr>
        <w:t xml:space="preserve">; </w:t>
      </w:r>
      <w:r w:rsidRPr="00BD38B8">
        <w:rPr>
          <w:rFonts w:ascii="Verdana" w:hAnsi="Verdana"/>
          <w:color w:val="1D1D1D"/>
          <w:sz w:val="36"/>
          <w:szCs w:val="36"/>
          <w:highlight w:val="cyan"/>
          <w:u w:val="single"/>
        </w:rPr>
        <w:t>but the woman of the man.</w:t>
      </w:r>
    </w:p>
    <w:p w14:paraId="4F7AE75E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  <w:u w:val="single"/>
        </w:rPr>
      </w:pPr>
    </w:p>
    <w:p w14:paraId="390ACEB3" w14:textId="77777777" w:rsidR="002C208E" w:rsidRPr="00BD38B8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BD38B8">
        <w:rPr>
          <w:rFonts w:ascii="Verdana" w:hAnsi="Verdana"/>
          <w:color w:val="1D1D1D"/>
          <w:sz w:val="36"/>
          <w:szCs w:val="36"/>
        </w:rPr>
        <w:t>Vs.9</w:t>
      </w:r>
    </w:p>
    <w:p w14:paraId="6EA882CA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color w:val="1D1D1D"/>
          <w:sz w:val="36"/>
          <w:szCs w:val="36"/>
          <w:u w:val="single"/>
        </w:rPr>
      </w:pPr>
      <w:r w:rsidRPr="006B0DCD">
        <w:rPr>
          <w:rFonts w:ascii="Verdana" w:hAnsi="Verdana"/>
          <w:color w:val="1D1D1D"/>
          <w:sz w:val="36"/>
          <w:szCs w:val="36"/>
        </w:rPr>
        <w:t xml:space="preserve">Neither </w:t>
      </w:r>
      <w:r w:rsidRPr="00BD38B8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was the man created for the woman; but the woman for the man</w:t>
      </w:r>
      <w:r>
        <w:rPr>
          <w:rFonts w:ascii="Verdana" w:hAnsi="Verdana"/>
          <w:b/>
          <w:bCs/>
          <w:color w:val="1D1D1D"/>
          <w:sz w:val="36"/>
          <w:szCs w:val="36"/>
          <w:u w:val="single"/>
        </w:rPr>
        <w:t>.</w:t>
      </w:r>
    </w:p>
    <w:p w14:paraId="51AE7073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color w:val="1D1D1D"/>
          <w:sz w:val="36"/>
          <w:szCs w:val="36"/>
          <w:u w:val="single"/>
        </w:rPr>
      </w:pPr>
    </w:p>
    <w:p w14:paraId="2C1CC95D" w14:textId="77777777" w:rsidR="002C208E" w:rsidRPr="00BD38B8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BD38B8">
        <w:rPr>
          <w:rFonts w:ascii="Verdana" w:hAnsi="Verdana"/>
          <w:color w:val="1D1D1D"/>
          <w:sz w:val="36"/>
          <w:szCs w:val="36"/>
        </w:rPr>
        <w:lastRenderedPageBreak/>
        <w:t>Vs. 10</w:t>
      </w:r>
    </w:p>
    <w:p w14:paraId="6765C99A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6B0DCD">
        <w:rPr>
          <w:rFonts w:ascii="Verdana" w:hAnsi="Verdana"/>
          <w:color w:val="1D1D1D"/>
          <w:sz w:val="36"/>
          <w:szCs w:val="36"/>
        </w:rPr>
        <w:t xml:space="preserve">For </w:t>
      </w:r>
      <w:r w:rsidRPr="00BD38B8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this cause ought the woman to have power on her head because of the angels</w:t>
      </w:r>
      <w:r w:rsidRPr="006B0DCD">
        <w:rPr>
          <w:rFonts w:ascii="Verdana" w:hAnsi="Verdana"/>
          <w:color w:val="1D1D1D"/>
          <w:sz w:val="36"/>
          <w:szCs w:val="36"/>
        </w:rPr>
        <w:t>.</w:t>
      </w:r>
    </w:p>
    <w:p w14:paraId="46F40A76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610DA779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Vs.</w:t>
      </w:r>
      <w:r w:rsidRPr="00BD38B8">
        <w:rPr>
          <w:rFonts w:ascii="Verdana" w:hAnsi="Verdana"/>
          <w:color w:val="1D1D1D"/>
          <w:sz w:val="36"/>
          <w:szCs w:val="36"/>
        </w:rPr>
        <w:t>11</w:t>
      </w:r>
    </w:p>
    <w:p w14:paraId="63DEAA2A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color w:val="1D1D1D"/>
          <w:sz w:val="36"/>
          <w:szCs w:val="36"/>
        </w:rPr>
      </w:pPr>
      <w:proofErr w:type="gramStart"/>
      <w:r w:rsidRPr="00BD38B8">
        <w:rPr>
          <w:rFonts w:ascii="Verdana" w:hAnsi="Verdana"/>
          <w:color w:val="1D1D1D"/>
          <w:sz w:val="36"/>
          <w:szCs w:val="36"/>
        </w:rPr>
        <w:t>Nevertheless</w:t>
      </w:r>
      <w:proofErr w:type="gramEnd"/>
      <w:r w:rsidRPr="00BD38B8">
        <w:rPr>
          <w:rFonts w:ascii="Verdana" w:hAnsi="Verdana"/>
          <w:color w:val="1D1D1D"/>
          <w:sz w:val="36"/>
          <w:szCs w:val="36"/>
        </w:rPr>
        <w:t xml:space="preserve"> </w:t>
      </w:r>
      <w:r w:rsidRPr="004522E3">
        <w:rPr>
          <w:rFonts w:ascii="Verdana" w:hAnsi="Verdana"/>
          <w:color w:val="1D1D1D"/>
          <w:sz w:val="36"/>
          <w:szCs w:val="36"/>
          <w:highlight w:val="cyan"/>
          <w:u w:val="single"/>
        </w:rPr>
        <w:t>neither is the man without the woman, neither the woman without the man</w:t>
      </w:r>
      <w:r w:rsidRPr="004522E3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, in the Lord</w:t>
      </w:r>
      <w:r w:rsidRPr="004522E3">
        <w:rPr>
          <w:rFonts w:ascii="Verdana" w:hAnsi="Verdana"/>
          <w:b/>
          <w:bCs/>
          <w:color w:val="1D1D1D"/>
          <w:sz w:val="36"/>
          <w:szCs w:val="36"/>
        </w:rPr>
        <w:t>.</w:t>
      </w:r>
    </w:p>
    <w:p w14:paraId="70330BF5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color w:val="1D1D1D"/>
          <w:sz w:val="36"/>
          <w:szCs w:val="36"/>
        </w:rPr>
      </w:pPr>
    </w:p>
    <w:p w14:paraId="715EBC1F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4522E3">
        <w:rPr>
          <w:rFonts w:ascii="Verdana" w:hAnsi="Verdana"/>
          <w:color w:val="1D1D1D"/>
          <w:sz w:val="36"/>
          <w:szCs w:val="36"/>
        </w:rPr>
        <w:t>Vs.</w:t>
      </w:r>
      <w:r w:rsidRPr="00BD38B8">
        <w:rPr>
          <w:rFonts w:ascii="Verdana" w:hAnsi="Verdana"/>
          <w:color w:val="1D1D1D"/>
          <w:sz w:val="36"/>
          <w:szCs w:val="36"/>
        </w:rPr>
        <w:t>12</w:t>
      </w:r>
    </w:p>
    <w:p w14:paraId="5A63F6B5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color w:val="1D1D1D"/>
          <w:sz w:val="36"/>
          <w:szCs w:val="36"/>
          <w:u w:val="single"/>
        </w:rPr>
      </w:pPr>
      <w:r w:rsidRPr="00BD38B8">
        <w:rPr>
          <w:rFonts w:ascii="Verdana" w:hAnsi="Verdana"/>
          <w:color w:val="1D1D1D"/>
          <w:sz w:val="36"/>
          <w:szCs w:val="36"/>
        </w:rPr>
        <w:t xml:space="preserve">For </w:t>
      </w:r>
      <w:r w:rsidRPr="004522E3">
        <w:rPr>
          <w:rFonts w:ascii="Verdana" w:hAnsi="Verdana"/>
          <w:color w:val="1D1D1D"/>
          <w:sz w:val="36"/>
          <w:szCs w:val="36"/>
          <w:highlight w:val="cyan"/>
          <w:u w:val="single"/>
        </w:rPr>
        <w:t>as the woman is of the man</w:t>
      </w:r>
      <w:r w:rsidRPr="00BD38B8">
        <w:rPr>
          <w:rFonts w:ascii="Verdana" w:hAnsi="Verdana"/>
          <w:color w:val="1D1D1D"/>
          <w:sz w:val="36"/>
          <w:szCs w:val="36"/>
        </w:rPr>
        <w:t xml:space="preserve">, </w:t>
      </w:r>
      <w:r w:rsidRPr="004522E3">
        <w:rPr>
          <w:rFonts w:ascii="Verdana" w:hAnsi="Verdana"/>
          <w:color w:val="1D1D1D"/>
          <w:sz w:val="36"/>
          <w:szCs w:val="36"/>
          <w:highlight w:val="cyan"/>
          <w:u w:val="single"/>
        </w:rPr>
        <w:t>even so is the man also by the woman</w:t>
      </w:r>
      <w:r w:rsidRPr="00BD38B8">
        <w:rPr>
          <w:rFonts w:ascii="Verdana" w:hAnsi="Verdana"/>
          <w:color w:val="1D1D1D"/>
          <w:sz w:val="36"/>
          <w:szCs w:val="36"/>
        </w:rPr>
        <w:t xml:space="preserve">, </w:t>
      </w:r>
      <w:r w:rsidRPr="004522E3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but all things of God.</w:t>
      </w:r>
    </w:p>
    <w:p w14:paraId="19AF06FF" w14:textId="77777777" w:rsidR="002C208E" w:rsidRDefault="002C208E" w:rsidP="002C208E">
      <w:pPr>
        <w:spacing w:after="0" w:line="240" w:lineRule="auto"/>
        <w:ind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6AAC1A95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GEN 2:18</w:t>
      </w:r>
    </w:p>
    <w:p w14:paraId="6784BDF0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“</w:t>
      </w:r>
      <w:r w:rsidRPr="00BD38B8">
        <w:rPr>
          <w:rFonts w:ascii="Verdana" w:hAnsi="Verdana"/>
          <w:color w:val="1D1D1D"/>
          <w:sz w:val="36"/>
          <w:szCs w:val="36"/>
        </w:rPr>
        <w:t xml:space="preserve">And the Lord God said, </w:t>
      </w:r>
      <w:proofErr w:type="gramStart"/>
      <w:r w:rsidRPr="004522E3">
        <w:rPr>
          <w:rFonts w:ascii="Verdana" w:hAnsi="Verdana"/>
          <w:color w:val="1D1D1D"/>
          <w:sz w:val="36"/>
          <w:szCs w:val="36"/>
          <w:highlight w:val="cyan"/>
          <w:u w:val="single"/>
        </w:rPr>
        <w:t>It</w:t>
      </w:r>
      <w:proofErr w:type="gramEnd"/>
      <w:r w:rsidRPr="004522E3">
        <w:rPr>
          <w:rFonts w:ascii="Verdana" w:hAnsi="Verdana"/>
          <w:color w:val="1D1D1D"/>
          <w:sz w:val="36"/>
          <w:szCs w:val="36"/>
          <w:highlight w:val="cyan"/>
          <w:u w:val="single"/>
        </w:rPr>
        <w:t xml:space="preserve"> is not good that the man should be alone;</w:t>
      </w:r>
      <w:r w:rsidRPr="00BD38B8">
        <w:rPr>
          <w:rFonts w:ascii="Verdana" w:hAnsi="Verdana"/>
          <w:color w:val="1D1D1D"/>
          <w:sz w:val="36"/>
          <w:szCs w:val="36"/>
        </w:rPr>
        <w:t xml:space="preserve"> </w:t>
      </w:r>
      <w:r w:rsidRPr="004522E3">
        <w:rPr>
          <w:rFonts w:ascii="Verdana" w:hAnsi="Verdana"/>
          <w:color w:val="1D1D1D"/>
          <w:sz w:val="36"/>
          <w:szCs w:val="36"/>
          <w:highlight w:val="cyan"/>
          <w:u w:val="single"/>
        </w:rPr>
        <w:t xml:space="preserve">I will make him </w:t>
      </w:r>
      <w:proofErr w:type="gramStart"/>
      <w:r w:rsidRPr="004522E3">
        <w:rPr>
          <w:rFonts w:ascii="Verdana" w:hAnsi="Verdana"/>
          <w:color w:val="1D1D1D"/>
          <w:sz w:val="36"/>
          <w:szCs w:val="36"/>
          <w:highlight w:val="cyan"/>
          <w:u w:val="single"/>
        </w:rPr>
        <w:t>an</w:t>
      </w:r>
      <w:proofErr w:type="gramEnd"/>
      <w:r w:rsidRPr="004522E3">
        <w:rPr>
          <w:rFonts w:ascii="Verdana" w:hAnsi="Verdana"/>
          <w:color w:val="1D1D1D"/>
          <w:sz w:val="36"/>
          <w:szCs w:val="36"/>
          <w:highlight w:val="cyan"/>
          <w:u w:val="single"/>
        </w:rPr>
        <w:t xml:space="preserve"> help meet for him</w:t>
      </w:r>
      <w:r w:rsidRPr="00BD38B8">
        <w:rPr>
          <w:rFonts w:ascii="Verdana" w:hAnsi="Verdana"/>
          <w:color w:val="1D1D1D"/>
          <w:sz w:val="36"/>
          <w:szCs w:val="36"/>
        </w:rPr>
        <w:t xml:space="preserve">." </w:t>
      </w:r>
    </w:p>
    <w:p w14:paraId="6A778B08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071DB2DD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 xml:space="preserve">Vs. </w:t>
      </w:r>
      <w:r w:rsidRPr="00BD38B8">
        <w:rPr>
          <w:rFonts w:ascii="Verdana" w:hAnsi="Verdana"/>
          <w:color w:val="1D1D1D"/>
          <w:sz w:val="36"/>
          <w:szCs w:val="36"/>
        </w:rPr>
        <w:t>13</w:t>
      </w:r>
    </w:p>
    <w:p w14:paraId="19636C8E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color w:val="1D1D1D"/>
          <w:sz w:val="36"/>
          <w:szCs w:val="36"/>
          <w:u w:val="single"/>
        </w:rPr>
      </w:pPr>
      <w:r w:rsidRPr="00BD38B8">
        <w:rPr>
          <w:rFonts w:ascii="Verdana" w:hAnsi="Verdana"/>
          <w:color w:val="1D1D1D"/>
          <w:sz w:val="36"/>
          <w:szCs w:val="36"/>
        </w:rPr>
        <w:t xml:space="preserve">Judge in yourselves: </w:t>
      </w:r>
      <w:r w:rsidRPr="004522E3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 xml:space="preserve">is it comely that a woman </w:t>
      </w:r>
      <w:proofErr w:type="gramStart"/>
      <w:r w:rsidRPr="004522E3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pray</w:t>
      </w:r>
      <w:proofErr w:type="gramEnd"/>
      <w:r w:rsidRPr="004522E3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 xml:space="preserve"> unto God uncovered?</w:t>
      </w:r>
    </w:p>
    <w:p w14:paraId="7D3839E4" w14:textId="77777777" w:rsidR="002C208E" w:rsidRDefault="002C208E" w:rsidP="002C208E">
      <w:pPr>
        <w:spacing w:after="0" w:line="240" w:lineRule="auto"/>
        <w:ind w:right="-720"/>
        <w:jc w:val="both"/>
        <w:rPr>
          <w:rFonts w:ascii="Verdana" w:hAnsi="Verdana"/>
          <w:b/>
          <w:bCs/>
          <w:color w:val="1D1D1D"/>
          <w:sz w:val="36"/>
          <w:szCs w:val="36"/>
          <w:u w:val="single"/>
        </w:rPr>
      </w:pPr>
    </w:p>
    <w:p w14:paraId="7111DC0E" w14:textId="77777777" w:rsidR="002C208E" w:rsidRPr="00AD084F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AD084F">
        <w:rPr>
          <w:rFonts w:ascii="Verdana" w:hAnsi="Verdana"/>
          <w:color w:val="1D1D1D"/>
          <w:sz w:val="36"/>
          <w:szCs w:val="36"/>
        </w:rPr>
        <w:t>Vs.14</w:t>
      </w:r>
    </w:p>
    <w:p w14:paraId="55340B6E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 w:rsidRPr="00BD38B8">
        <w:rPr>
          <w:rFonts w:ascii="Verdana" w:hAnsi="Verdana"/>
          <w:color w:val="1D1D1D"/>
          <w:sz w:val="36"/>
          <w:szCs w:val="36"/>
        </w:rPr>
        <w:t xml:space="preserve">Doth </w:t>
      </w:r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 xml:space="preserve">not even nature itself </w:t>
      </w:r>
      <w:proofErr w:type="gramStart"/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>teach</w:t>
      </w:r>
      <w:proofErr w:type="gramEnd"/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 xml:space="preserve"> you, that, if a man </w:t>
      </w:r>
      <w:proofErr w:type="gramStart"/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>have</w:t>
      </w:r>
      <w:proofErr w:type="gramEnd"/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 xml:space="preserve"> long hair, it is a shame unto him</w:t>
      </w:r>
      <w:r>
        <w:rPr>
          <w:rFonts w:ascii="Verdana" w:hAnsi="Verdana"/>
          <w:color w:val="1D1D1D"/>
          <w:sz w:val="36"/>
          <w:szCs w:val="36"/>
        </w:rPr>
        <w:t>.</w:t>
      </w:r>
    </w:p>
    <w:p w14:paraId="48A76F06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5A5B20E1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Vs.15</w:t>
      </w:r>
    </w:p>
    <w:p w14:paraId="7509408F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  <w:u w:val="single"/>
        </w:rPr>
      </w:pPr>
      <w:r w:rsidRPr="00BD38B8">
        <w:rPr>
          <w:rFonts w:ascii="Verdana" w:hAnsi="Verdana"/>
          <w:color w:val="1D1D1D"/>
          <w:sz w:val="36"/>
          <w:szCs w:val="36"/>
        </w:rPr>
        <w:t xml:space="preserve">But </w:t>
      </w:r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 xml:space="preserve">if a woman </w:t>
      </w:r>
      <w:proofErr w:type="gramStart"/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>have</w:t>
      </w:r>
      <w:proofErr w:type="gramEnd"/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 xml:space="preserve"> long hair</w:t>
      </w:r>
      <w:r w:rsidRPr="00BD38B8">
        <w:rPr>
          <w:rFonts w:ascii="Verdana" w:hAnsi="Verdana"/>
          <w:color w:val="1D1D1D"/>
          <w:sz w:val="36"/>
          <w:szCs w:val="36"/>
        </w:rPr>
        <w:t xml:space="preserve">, </w:t>
      </w:r>
      <w:r w:rsidRPr="00AD084F">
        <w:rPr>
          <w:rFonts w:ascii="Verdana" w:hAnsi="Verdana"/>
          <w:color w:val="1D1D1D"/>
          <w:sz w:val="36"/>
          <w:szCs w:val="36"/>
          <w:highlight w:val="cyan"/>
          <w:u w:val="single"/>
        </w:rPr>
        <w:t>it is a glory to her: for her hair is given her for a covering.</w:t>
      </w:r>
    </w:p>
    <w:p w14:paraId="7EFEB292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  <w:u w:val="single"/>
        </w:rPr>
      </w:pPr>
    </w:p>
    <w:p w14:paraId="44159D0D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Vs.16</w:t>
      </w:r>
    </w:p>
    <w:p w14:paraId="0C36C921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color w:val="1D1D1D"/>
          <w:sz w:val="36"/>
          <w:szCs w:val="36"/>
          <w:u w:val="single"/>
        </w:rPr>
      </w:pPr>
      <w:r w:rsidRPr="00AD084F">
        <w:rPr>
          <w:rFonts w:ascii="Verdana" w:hAnsi="Verdana"/>
          <w:color w:val="1D1D1D"/>
          <w:sz w:val="36"/>
          <w:szCs w:val="36"/>
        </w:rPr>
        <w:lastRenderedPageBreak/>
        <w:t xml:space="preserve">But </w:t>
      </w:r>
      <w:r w:rsidRPr="00AD084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 xml:space="preserve">if any man </w:t>
      </w:r>
      <w:proofErr w:type="gramStart"/>
      <w:r w:rsidRPr="00AD084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seem</w:t>
      </w:r>
      <w:proofErr w:type="gramEnd"/>
      <w:r w:rsidRPr="00AD084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 xml:space="preserve"> to be contentious</w:t>
      </w:r>
      <w:r w:rsidRPr="00AD084F">
        <w:rPr>
          <w:rFonts w:ascii="Verdana" w:hAnsi="Verdana"/>
          <w:color w:val="1D1D1D"/>
          <w:sz w:val="36"/>
          <w:szCs w:val="36"/>
        </w:rPr>
        <w:t xml:space="preserve">, </w:t>
      </w:r>
      <w:r w:rsidRPr="00AD084F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we have no such custom, neither the churches of God.</w:t>
      </w:r>
    </w:p>
    <w:p w14:paraId="2CCE9C74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b/>
          <w:bCs/>
          <w:color w:val="1D1D1D"/>
          <w:sz w:val="36"/>
          <w:szCs w:val="36"/>
          <w:u w:val="single"/>
        </w:rPr>
      </w:pPr>
    </w:p>
    <w:p w14:paraId="438B918C" w14:textId="77777777" w:rsidR="002C208E" w:rsidRPr="001D2B6D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  <w:u w:val="single"/>
        </w:rPr>
      </w:pPr>
      <w:r w:rsidRPr="001D2B6D">
        <w:rPr>
          <w:rFonts w:ascii="Verdana" w:hAnsi="Verdana"/>
          <w:color w:val="1D1D1D"/>
          <w:sz w:val="36"/>
          <w:szCs w:val="36"/>
        </w:rPr>
        <w:t>Vs.16</w:t>
      </w:r>
      <w:r>
        <w:rPr>
          <w:rFonts w:ascii="Verdana" w:hAnsi="Verdana"/>
          <w:color w:val="1D1D1D"/>
          <w:sz w:val="36"/>
          <w:szCs w:val="36"/>
        </w:rPr>
        <w:t xml:space="preserve"> (</w:t>
      </w:r>
      <w:r w:rsidRPr="001D2B6D">
        <w:rPr>
          <w:rFonts w:ascii="Verdana" w:hAnsi="Verdana"/>
          <w:color w:val="1D1D1D"/>
          <w:sz w:val="36"/>
          <w:szCs w:val="36"/>
          <w:highlight w:val="cyan"/>
          <w:u w:val="single"/>
        </w:rPr>
        <w:t>Contemporary English Version. Thomas Nelson, Publishers.)</w:t>
      </w:r>
    </w:p>
    <w:p w14:paraId="5C5B8525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  <w:r>
        <w:rPr>
          <w:rFonts w:ascii="Verdana" w:hAnsi="Verdana"/>
          <w:color w:val="1D1D1D"/>
          <w:sz w:val="36"/>
          <w:szCs w:val="36"/>
        </w:rPr>
        <w:t>“</w:t>
      </w:r>
      <w:r w:rsidRPr="001D2B6D">
        <w:rPr>
          <w:rFonts w:ascii="Verdana" w:hAnsi="Verdana"/>
          <w:b/>
          <w:bCs/>
          <w:color w:val="1D1D1D"/>
          <w:sz w:val="36"/>
          <w:szCs w:val="36"/>
          <w:highlight w:val="cyan"/>
          <w:u w:val="single"/>
        </w:rPr>
        <w:t>This is how things are done in all of God's churches, and that's why none of you should argue about what I have said</w:t>
      </w:r>
      <w:r w:rsidRPr="00AD084F">
        <w:rPr>
          <w:rFonts w:ascii="Verdana" w:hAnsi="Verdana"/>
          <w:color w:val="1D1D1D"/>
          <w:sz w:val="36"/>
          <w:szCs w:val="36"/>
        </w:rPr>
        <w:t>.</w:t>
      </w:r>
      <w:r>
        <w:rPr>
          <w:rFonts w:ascii="Verdana" w:hAnsi="Verdana"/>
          <w:color w:val="1D1D1D"/>
          <w:sz w:val="36"/>
          <w:szCs w:val="36"/>
        </w:rPr>
        <w:t>”</w:t>
      </w:r>
    </w:p>
    <w:p w14:paraId="3E0FBBC0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/>
          <w:color w:val="1D1D1D"/>
          <w:sz w:val="36"/>
          <w:szCs w:val="36"/>
        </w:rPr>
      </w:pPr>
    </w:p>
    <w:p w14:paraId="571A7AB8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</w:rPr>
      </w:pPr>
      <w:r>
        <w:rPr>
          <w:rFonts w:ascii="Verdana" w:hAnsi="Verdana" w:cs="Arial"/>
          <w:color w:val="131313"/>
          <w:sz w:val="36"/>
          <w:szCs w:val="36"/>
        </w:rPr>
        <w:t>ROMANS 5:12</w:t>
      </w:r>
    </w:p>
    <w:p w14:paraId="2DE2C295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</w:rPr>
      </w:pPr>
      <w:r w:rsidRPr="001C3FFC">
        <w:rPr>
          <w:rFonts w:ascii="Verdana" w:hAnsi="Verdana" w:cs="Arial"/>
          <w:color w:val="131313"/>
          <w:sz w:val="36"/>
          <w:szCs w:val="36"/>
        </w:rPr>
        <w:t xml:space="preserve">Wherefore, </w:t>
      </w:r>
      <w:r w:rsidRPr="001C3FFC">
        <w:rPr>
          <w:rFonts w:ascii="Verdana" w:hAnsi="Verdana" w:cs="Arial"/>
          <w:b/>
          <w:bCs/>
          <w:color w:val="131313"/>
          <w:sz w:val="36"/>
          <w:szCs w:val="36"/>
          <w:highlight w:val="cyan"/>
          <w:u w:val="single"/>
        </w:rPr>
        <w:t xml:space="preserve">as by one man sin </w:t>
      </w:r>
      <w:proofErr w:type="gramStart"/>
      <w:r w:rsidRPr="001C3FFC">
        <w:rPr>
          <w:rFonts w:ascii="Verdana" w:hAnsi="Verdana" w:cs="Arial"/>
          <w:b/>
          <w:bCs/>
          <w:color w:val="131313"/>
          <w:sz w:val="36"/>
          <w:szCs w:val="36"/>
          <w:highlight w:val="cyan"/>
          <w:u w:val="single"/>
        </w:rPr>
        <w:t>entered into</w:t>
      </w:r>
      <w:proofErr w:type="gramEnd"/>
      <w:r w:rsidRPr="001C3FFC">
        <w:rPr>
          <w:rFonts w:ascii="Verdana" w:hAnsi="Verdana" w:cs="Arial"/>
          <w:b/>
          <w:bCs/>
          <w:color w:val="131313"/>
          <w:sz w:val="36"/>
          <w:szCs w:val="36"/>
          <w:highlight w:val="cyan"/>
          <w:u w:val="single"/>
        </w:rPr>
        <w:t xml:space="preserve"> the world</w:t>
      </w:r>
      <w:r w:rsidRPr="001C3FFC">
        <w:rPr>
          <w:rFonts w:ascii="Verdana" w:hAnsi="Verdana" w:cs="Arial"/>
          <w:color w:val="131313"/>
          <w:sz w:val="36"/>
          <w:szCs w:val="36"/>
        </w:rPr>
        <w:t xml:space="preserve">, and death by sin; and </w:t>
      </w:r>
      <w:proofErr w:type="gramStart"/>
      <w:r w:rsidRPr="001C3FFC">
        <w:rPr>
          <w:rFonts w:ascii="Verdana" w:hAnsi="Verdana" w:cs="Arial"/>
          <w:color w:val="131313"/>
          <w:sz w:val="36"/>
          <w:szCs w:val="36"/>
          <w:highlight w:val="cyan"/>
          <w:u w:val="single"/>
        </w:rPr>
        <w:t>so</w:t>
      </w:r>
      <w:proofErr w:type="gramEnd"/>
      <w:r w:rsidRPr="001C3FFC">
        <w:rPr>
          <w:rFonts w:ascii="Verdana" w:hAnsi="Verdana" w:cs="Arial"/>
          <w:color w:val="131313"/>
          <w:sz w:val="36"/>
          <w:szCs w:val="36"/>
          <w:highlight w:val="cyan"/>
          <w:u w:val="single"/>
        </w:rPr>
        <w:t xml:space="preserve"> death passed upon all men</w:t>
      </w:r>
      <w:r w:rsidRPr="001C3FFC">
        <w:rPr>
          <w:rFonts w:ascii="Verdana" w:hAnsi="Verdana" w:cs="Arial"/>
          <w:color w:val="131313"/>
          <w:sz w:val="36"/>
          <w:szCs w:val="36"/>
        </w:rPr>
        <w:t>, for that all have sinned:</w:t>
      </w:r>
    </w:p>
    <w:p w14:paraId="6A50F7A2" w14:textId="77777777" w:rsidR="002C208E" w:rsidRDefault="002C208E" w:rsidP="002C208E">
      <w:pPr>
        <w:spacing w:after="0" w:line="240" w:lineRule="auto"/>
        <w:ind w:right="-720"/>
        <w:jc w:val="both"/>
        <w:rPr>
          <w:rFonts w:ascii="Verdana" w:hAnsi="Verdana" w:cs="Arial"/>
          <w:color w:val="131313"/>
          <w:sz w:val="36"/>
          <w:szCs w:val="36"/>
        </w:rPr>
      </w:pPr>
    </w:p>
    <w:p w14:paraId="3F3903A1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</w:rPr>
      </w:pPr>
      <w:r>
        <w:rPr>
          <w:rFonts w:ascii="Verdana" w:hAnsi="Verdana" w:cs="Arial"/>
          <w:color w:val="131313"/>
          <w:sz w:val="36"/>
          <w:szCs w:val="36"/>
        </w:rPr>
        <w:t>I CORINTHIANS 15:22</w:t>
      </w:r>
    </w:p>
    <w:p w14:paraId="094D020C" w14:textId="77777777" w:rsidR="002C208E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</w:rPr>
      </w:pPr>
      <w:r>
        <w:rPr>
          <w:rFonts w:ascii="Verdana" w:hAnsi="Verdana" w:cs="Arial"/>
          <w:color w:val="131313"/>
          <w:sz w:val="36"/>
          <w:szCs w:val="36"/>
        </w:rPr>
        <w:t>“</w:t>
      </w:r>
      <w:r w:rsidRPr="00451FEC">
        <w:rPr>
          <w:rFonts w:ascii="Verdana" w:hAnsi="Verdana" w:cs="Arial"/>
          <w:b/>
          <w:bCs/>
          <w:color w:val="131313"/>
          <w:sz w:val="36"/>
          <w:szCs w:val="36"/>
          <w:highlight w:val="cyan"/>
          <w:u w:val="single"/>
        </w:rPr>
        <w:t>For as in Adam all die</w:t>
      </w:r>
      <w:r>
        <w:rPr>
          <w:rFonts w:ascii="Verdana" w:hAnsi="Verdana" w:cs="Arial"/>
          <w:color w:val="131313"/>
          <w:sz w:val="36"/>
          <w:szCs w:val="36"/>
        </w:rPr>
        <w:t>”</w:t>
      </w:r>
    </w:p>
    <w:p w14:paraId="6A542F91" w14:textId="77777777" w:rsidR="002C208E" w:rsidRPr="00110997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</w:rPr>
      </w:pPr>
    </w:p>
    <w:p w14:paraId="0C2D4258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</w:rPr>
      </w:pPr>
    </w:p>
    <w:p w14:paraId="3F56D282" w14:textId="77777777" w:rsidR="002C208E" w:rsidRPr="00D34739" w:rsidRDefault="002C208E" w:rsidP="002C208E">
      <w:pPr>
        <w:spacing w:after="0" w:line="240" w:lineRule="auto"/>
        <w:ind w:left="-720" w:right="-720"/>
        <w:rPr>
          <w:rFonts w:ascii="Verdana" w:hAnsi="Verdana"/>
          <w:b/>
          <w:bCs/>
          <w:sz w:val="36"/>
          <w:szCs w:val="36"/>
        </w:rPr>
      </w:pPr>
      <w:r w:rsidRPr="00A6412C">
        <w:rPr>
          <w:rFonts w:ascii="Verdana" w:hAnsi="Verdana"/>
          <w:sz w:val="36"/>
          <w:szCs w:val="36"/>
        </w:rPr>
        <w:t>“</w:t>
      </w:r>
      <w:r w:rsidRPr="00A6412C">
        <w:rPr>
          <w:rFonts w:ascii="Verdana" w:hAnsi="Verdana"/>
          <w:b/>
          <w:bCs/>
          <w:sz w:val="36"/>
          <w:szCs w:val="36"/>
          <w:highlight w:val="yellow"/>
          <w:u w:val="single"/>
        </w:rPr>
        <w:t>The Glory of</w:t>
      </w:r>
      <w:r>
        <w:rPr>
          <w:rFonts w:ascii="Verdana" w:hAnsi="Verdana"/>
          <w:b/>
          <w:bCs/>
          <w:sz w:val="36"/>
          <w:szCs w:val="36"/>
          <w:highlight w:val="yellow"/>
          <w:u w:val="single"/>
        </w:rPr>
        <w:t xml:space="preserve"> Cut and</w:t>
      </w:r>
      <w:r w:rsidRPr="00A6412C">
        <w:rPr>
          <w:rFonts w:ascii="Verdana" w:hAnsi="Verdana"/>
          <w:b/>
          <w:bCs/>
          <w:sz w:val="36"/>
          <w:szCs w:val="36"/>
          <w:highlight w:val="yellow"/>
          <w:u w:val="single"/>
        </w:rPr>
        <w:t xml:space="preserve"> Uncut Hair</w:t>
      </w:r>
      <w:r w:rsidRPr="00D34739">
        <w:rPr>
          <w:rFonts w:ascii="Verdana" w:hAnsi="Verdana"/>
          <w:b/>
          <w:bCs/>
          <w:sz w:val="36"/>
          <w:szCs w:val="36"/>
        </w:rPr>
        <w:t xml:space="preserve">” </w:t>
      </w:r>
      <w:r w:rsidRPr="00D34739">
        <w:rPr>
          <w:rFonts w:ascii="Verdana" w:hAnsi="Verdana"/>
          <w:b/>
          <w:bCs/>
          <w:sz w:val="36"/>
          <w:szCs w:val="36"/>
          <w:highlight w:val="yellow"/>
        </w:rPr>
        <w:t>(</w:t>
      </w:r>
      <w:r w:rsidRPr="00D34739">
        <w:rPr>
          <w:rFonts w:ascii="Verdana" w:hAnsi="Verdana"/>
          <w:b/>
          <w:bCs/>
          <w:sz w:val="36"/>
          <w:szCs w:val="36"/>
          <w:highlight w:val="yellow"/>
          <w:u w:val="single"/>
        </w:rPr>
        <w:t>Pt.1</w:t>
      </w:r>
      <w:r w:rsidRPr="00D34739">
        <w:rPr>
          <w:rFonts w:ascii="Verdana" w:hAnsi="Verdana"/>
          <w:b/>
          <w:bCs/>
          <w:sz w:val="36"/>
          <w:szCs w:val="36"/>
          <w:highlight w:val="yellow"/>
        </w:rPr>
        <w:t>)</w:t>
      </w:r>
      <w:r w:rsidRPr="00D34739">
        <w:rPr>
          <w:rFonts w:ascii="Verdana" w:hAnsi="Verdana"/>
          <w:b/>
          <w:bCs/>
          <w:sz w:val="36"/>
          <w:szCs w:val="36"/>
        </w:rPr>
        <w:t xml:space="preserve"> </w:t>
      </w:r>
    </w:p>
    <w:p w14:paraId="00D699F7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</w:rPr>
      </w:pPr>
    </w:p>
    <w:p w14:paraId="43DD4DA1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  <w:u w:val="single"/>
        </w:rPr>
      </w:pPr>
    </w:p>
    <w:p w14:paraId="1BF7FC79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  <w:u w:val="single"/>
        </w:rPr>
      </w:pPr>
      <w:r w:rsidRPr="00E42C45">
        <w:rPr>
          <w:rFonts w:ascii="Verdana" w:hAnsi="Verdana" w:cs="Arial"/>
          <w:color w:val="131313"/>
          <w:sz w:val="36"/>
          <w:szCs w:val="36"/>
          <w:u w:val="single"/>
        </w:rPr>
        <w:t xml:space="preserve"> </w:t>
      </w:r>
    </w:p>
    <w:p w14:paraId="139D6AE0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  <w:u w:val="single"/>
        </w:rPr>
      </w:pPr>
    </w:p>
    <w:p w14:paraId="1919E0B4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  <w:u w:val="single"/>
        </w:rPr>
      </w:pPr>
      <w:r w:rsidRPr="00E42C45">
        <w:rPr>
          <w:rFonts w:ascii="Verdana" w:hAnsi="Verdana" w:cs="Arial"/>
          <w:color w:val="131313"/>
          <w:sz w:val="36"/>
          <w:szCs w:val="36"/>
          <w:u w:val="single"/>
        </w:rPr>
        <w:t xml:space="preserve"> </w:t>
      </w:r>
    </w:p>
    <w:p w14:paraId="10CE1E41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color w:val="131313"/>
          <w:sz w:val="36"/>
          <w:szCs w:val="36"/>
          <w:u w:val="single"/>
        </w:rPr>
      </w:pPr>
    </w:p>
    <w:p w14:paraId="4E6B5451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b/>
          <w:bCs/>
          <w:color w:val="131313"/>
          <w:sz w:val="36"/>
          <w:szCs w:val="36"/>
          <w:u w:val="single"/>
        </w:rPr>
      </w:pPr>
      <w:r w:rsidRPr="00E42C45">
        <w:rPr>
          <w:rFonts w:ascii="Verdana" w:hAnsi="Verdana" w:cs="Arial"/>
          <w:color w:val="131313"/>
          <w:sz w:val="36"/>
          <w:szCs w:val="36"/>
          <w:u w:val="single"/>
        </w:rPr>
        <w:t xml:space="preserve"> </w:t>
      </w:r>
    </w:p>
    <w:p w14:paraId="068E83D1" w14:textId="77777777" w:rsidR="002C208E" w:rsidRPr="00E42C45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b/>
          <w:bCs/>
          <w:color w:val="131313"/>
          <w:sz w:val="36"/>
          <w:szCs w:val="36"/>
          <w:u w:val="single"/>
        </w:rPr>
      </w:pPr>
    </w:p>
    <w:p w14:paraId="24639AFB" w14:textId="77777777" w:rsidR="002C208E" w:rsidRPr="00D97AF4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b/>
          <w:bCs/>
          <w:color w:val="131313"/>
          <w:sz w:val="36"/>
          <w:szCs w:val="36"/>
          <w:u w:val="single"/>
          <w:shd w:val="clear" w:color="auto" w:fill="E9E7E4"/>
        </w:rPr>
      </w:pPr>
    </w:p>
    <w:p w14:paraId="1C3D4F8D" w14:textId="77777777" w:rsidR="002C208E" w:rsidRPr="0037157F" w:rsidRDefault="002C208E" w:rsidP="002C208E">
      <w:pPr>
        <w:spacing w:after="0" w:line="240" w:lineRule="auto"/>
        <w:ind w:left="-720" w:right="-720"/>
        <w:jc w:val="both"/>
        <w:rPr>
          <w:rFonts w:ascii="Verdana" w:hAnsi="Verdana" w:cs="Arial"/>
          <w:b/>
          <w:bCs/>
          <w:color w:val="131313"/>
          <w:sz w:val="36"/>
          <w:szCs w:val="36"/>
          <w:u w:val="single"/>
          <w:shd w:val="clear" w:color="auto" w:fill="E9E7E4"/>
        </w:rPr>
      </w:pPr>
    </w:p>
    <w:p w14:paraId="772188D2" w14:textId="77777777" w:rsidR="002C208E" w:rsidRDefault="002C208E" w:rsidP="002C208E">
      <w:pPr>
        <w:spacing w:after="0" w:line="240" w:lineRule="auto"/>
        <w:ind w:right="-720"/>
        <w:jc w:val="both"/>
        <w:rPr>
          <w:rFonts w:ascii="Verdana" w:hAnsi="Verdana" w:cs="Arial"/>
          <w:color w:val="131313"/>
          <w:sz w:val="36"/>
          <w:szCs w:val="36"/>
          <w:u w:val="single"/>
          <w:shd w:val="clear" w:color="auto" w:fill="E9E7E4"/>
        </w:rPr>
      </w:pPr>
    </w:p>
    <w:p w14:paraId="5C8ACDC2" w14:textId="77777777" w:rsidR="002C208E" w:rsidRPr="0037157F" w:rsidRDefault="002C208E" w:rsidP="002C208E">
      <w:pPr>
        <w:spacing w:after="0" w:line="240" w:lineRule="auto"/>
        <w:jc w:val="both"/>
        <w:rPr>
          <w:rFonts w:ascii="Verdana" w:hAnsi="Verdana" w:cs="Arial"/>
          <w:color w:val="131313"/>
          <w:sz w:val="36"/>
          <w:szCs w:val="36"/>
          <w:u w:val="single"/>
          <w:shd w:val="clear" w:color="auto" w:fill="E9E7E4"/>
        </w:rPr>
      </w:pPr>
    </w:p>
    <w:p w14:paraId="59D82AE6" w14:textId="77777777" w:rsidR="002C208E" w:rsidRDefault="002C208E"/>
    <w:sectPr w:rsidR="002C208E" w:rsidSect="002C208E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3159144"/>
      <w:docPartObj>
        <w:docPartGallery w:val="Page Numbers (Bottom of Page)"/>
        <w:docPartUnique/>
      </w:docPartObj>
    </w:sdtPr>
    <w:sdtContent>
      <w:p w14:paraId="540473DA" w14:textId="77777777" w:rsidR="002C208E" w:rsidRDefault="002C208E" w:rsidP="00B052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9DD4D02" w14:textId="77777777" w:rsidR="002C208E" w:rsidRDefault="002C2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00565796"/>
      <w:docPartObj>
        <w:docPartGallery w:val="Page Numbers (Bottom of Page)"/>
        <w:docPartUnique/>
      </w:docPartObj>
    </w:sdtPr>
    <w:sdtContent>
      <w:p w14:paraId="37024585" w14:textId="77777777" w:rsidR="002C208E" w:rsidRDefault="002C208E" w:rsidP="00B052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6D31D269" w14:textId="77777777" w:rsidR="002C208E" w:rsidRDefault="002C208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8E"/>
    <w:rsid w:val="002C208E"/>
    <w:rsid w:val="009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7C15A"/>
  <w15:chartTrackingRefBased/>
  <w15:docId w15:val="{ACD041F3-8616-DF4E-9F0E-22CCB564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08E"/>
  </w:style>
  <w:style w:type="paragraph" w:styleId="Heading1">
    <w:name w:val="heading 1"/>
    <w:basedOn w:val="Normal"/>
    <w:next w:val="Normal"/>
    <w:link w:val="Heading1Char"/>
    <w:uiPriority w:val="9"/>
    <w:qFormat/>
    <w:rsid w:val="002C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08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C208E"/>
  </w:style>
  <w:style w:type="character" w:styleId="Hyperlink">
    <w:name w:val="Hyperlink"/>
    <w:basedOn w:val="DefaultParagraphFont"/>
    <w:uiPriority w:val="99"/>
    <w:semiHidden/>
    <w:unhideWhenUsed/>
    <w:rsid w:val="002C20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08E"/>
  </w:style>
  <w:style w:type="character" w:styleId="PageNumber">
    <w:name w:val="page number"/>
    <w:basedOn w:val="DefaultParagraphFont"/>
    <w:uiPriority w:val="99"/>
    <w:semiHidden/>
    <w:unhideWhenUsed/>
    <w:rsid w:val="002C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548</Words>
  <Characters>2397</Characters>
  <Application>Microsoft Office Word</Application>
  <DocSecurity>0</DocSecurity>
  <Lines>99</Lines>
  <Paragraphs>42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Hamid</dc:creator>
  <cp:keywords/>
  <dc:description/>
  <cp:lastModifiedBy>Joseph Hamid</cp:lastModifiedBy>
  <cp:revision>1</cp:revision>
  <dcterms:created xsi:type="dcterms:W3CDTF">2026-06-10T16:48:00Z</dcterms:created>
  <dcterms:modified xsi:type="dcterms:W3CDTF">2026-06-10T16:52:00Z</dcterms:modified>
</cp:coreProperties>
</file>